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F0" w:rsidRPr="004A71F0" w:rsidRDefault="004A71F0" w:rsidP="004A71F0">
      <w:pPr>
        <w:pStyle w:val="13NormDOC-header-1"/>
        <w:spacing w:before="0"/>
        <w:rPr>
          <w:rFonts w:ascii="Times New Roman" w:hAnsi="Times New Roman" w:cs="Times New Roman"/>
          <w:sz w:val="32"/>
          <w:szCs w:val="32"/>
        </w:rPr>
      </w:pPr>
      <w:r w:rsidRPr="004A71F0">
        <w:rPr>
          <w:rFonts w:ascii="Times New Roman" w:hAnsi="Times New Roman" w:cs="Times New Roman"/>
          <w:sz w:val="32"/>
          <w:szCs w:val="32"/>
        </w:rPr>
        <w:t>Опорная литература для итогового сочинения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A71F0" w:rsidRPr="004A71F0" w:rsidTr="004A71F0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:rsidR="004A71F0" w:rsidRPr="004A71F0" w:rsidRDefault="004A71F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Тематические подразделы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:rsidR="004A71F0" w:rsidRPr="004A71F0" w:rsidRDefault="004A71F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Автор, название произведения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pacing w:val="-6"/>
                <w:sz w:val="26"/>
                <w:szCs w:val="26"/>
              </w:rPr>
              <w:t>Духовно­нравственные ориентиры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Внутренний мир человека и его личностные качества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Н.М. Карамзин. «Бедная Лиза»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Платонов. «Юшка»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«Герой нашего времени»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 Горький. «</w:t>
            </w:r>
            <w:bookmarkStart w:id="0" w:name="_GoBack"/>
            <w:bookmarkEnd w:id="0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На дне»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 Петросян. «Дом, в котором…»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У. Шекспир. «Гамлет»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Отношение человека к другому человеку </w:t>
            </w:r>
            <w:r w:rsidRPr="004A71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(окружению), нравственные 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идеалы и выбор между добром и злом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Н.В. Гоголь. «Шинель»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Распутин. «Уроки французского»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Пушкин. «Моцарт и Сальери»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Б.Л. Пастернак. «Доктор Живаго»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Т.Н. Толстая. «Соня»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О. Уайльд. «Портрет Дориана Грея»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Познание человеком самого себя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«Человек в футляре»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Шолохов. «Судьба человека»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Пушкин. «Евгений Онегин»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А.И. Солженицын. «Один день Ивана Денисовича»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А.В. Иванов. «Географ глобус пропил»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Дж. Д.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Селинджер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«Над пропастью во ржи»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Свобода человека и ее ограничения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«Мцыри»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 Горький. «Старуха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Изергиль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Ф.М. Достоевский. «Преступление и наказание»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Р.В.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Сенчин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«Чужой»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Э. Хемингуэй. «По ком звонит колокол»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z w:val="26"/>
                <w:szCs w:val="26"/>
              </w:rPr>
              <w:t>Семья, общество, Отечество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Семья, род; семейные ценности и традиции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Л.Н. Толстой. «Детство»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«Телеграмма»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И.С. Тургенев. «Отцы и дети»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Шолохов. «Тихий Дон»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Ж. Верн. «Дети капитана Гранта»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 w:rsidP="0041338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«Хамелеон»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И.А. Бунин. «Господин из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Сан­Франциско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А.Н. Островский. «Гроза»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Л.Н. Толстой. «Война и мир»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В.О. Пелевин. «Жизнь и приключения сарая Номер XII»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 Камю. «Чума»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Родина, государство, гражданская позиция человека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«Песня про… купца Калашникова»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А.Н. Толстой. «Русский характер»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Грибоедов. «Горе от ума»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«Белая гвардия»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Водолазкин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«Авиатор»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Х. Ли. «Убить пересмешника»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z w:val="26"/>
                <w:szCs w:val="26"/>
              </w:rPr>
              <w:t>Природа и культура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Природа 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«Степь»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«Мещерская сторона»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И.С. Тургенев. «Записки охотника»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Распутин. «Прощание с Матерой»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М.И.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Веллер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«Б. Вавилонская»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А. де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Сент­Экзюпери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«Маленький принц»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Наука 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М.В. Ломоносов. «Ода на день восшествия на Всероссийский престол Ее Величества Государыни Императрицы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Елисаветы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 Петровны 1747 года»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Платонов. «Песчаная учительница»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Д.И. Фонвизин. «Недоросль»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«Собачье сердце»</w:t>
            </w:r>
          </w:p>
          <w:p w:rsidR="004A71F0" w:rsidRPr="004A71F0" w:rsidRDefault="004A71F0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С.А. Алексиевич. «Чернобыльская молитва»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Лем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Солярис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Ионыч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«Корзина с еловыми шишками»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Н.С. Лесков. «Левша»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А.И. Куприн. «Гранатовый браслет»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В.П. Крапивин. «Сказки о рыбаках и рыбках»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О. Уайльд. «Портрет Дориана Грея»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Язык и языковая личность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Короленко. «Без языка»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В.В. Маяковский. «Во весь голос»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«Золотая роза»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«Мастер и Маргарита»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М.А.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Кронгауз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«Русский язык на грани нервного срыва»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Дж. Оруэлл. «1984»</w:t>
            </w:r>
          </w:p>
        </w:tc>
      </w:tr>
    </w:tbl>
    <w:p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:rsidR="00DA2AE2" w:rsidRPr="004A71F0" w:rsidRDefault="00960B36" w:rsidP="00960B36">
      <w:pPr>
        <w:tabs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4A71F0">
        <w:rPr>
          <w:rFonts w:ascii="Times New Roman" w:hAnsi="Times New Roman" w:cs="Times New Roman"/>
          <w:sz w:val="26"/>
          <w:szCs w:val="26"/>
        </w:rPr>
        <w:tab/>
      </w:r>
    </w:p>
    <w:sectPr w:rsidR="00DA2AE2" w:rsidRPr="004A71F0" w:rsidSect="008F4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5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41338B"/>
    <w:rsid w:val="004A71F0"/>
    <w:rsid w:val="008001FA"/>
    <w:rsid w:val="008F46F8"/>
    <w:rsid w:val="00960B36"/>
    <w:rsid w:val="00B42C16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2692FBE-4123-42EE-ADD7-B88AE56A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tabl-hroom">
    <w:name w:val="17PRIL-tabl-hroom"/>
    <w:basedOn w:val="a"/>
    <w:uiPriority w:val="99"/>
    <w:rsid w:val="004A71F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A71F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1">
    <w:name w:val="13NormDOC-header-1"/>
    <w:basedOn w:val="a"/>
    <w:uiPriority w:val="99"/>
    <w:rsid w:val="004A71F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C5C3-3903-4005-8C0C-CAB7525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Костина Елена Анатольевна</cp:lastModifiedBy>
  <cp:revision>4</cp:revision>
  <dcterms:created xsi:type="dcterms:W3CDTF">2023-10-19T16:43:00Z</dcterms:created>
  <dcterms:modified xsi:type="dcterms:W3CDTF">2023-10-19T16:53:00Z</dcterms:modified>
</cp:coreProperties>
</file>